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Pr="008A5D71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A5D71">
        <w:rPr>
          <w:rFonts w:ascii="Times New Roman" w:hAnsi="Times New Roman"/>
          <w:b/>
          <w:sz w:val="28"/>
          <w:szCs w:val="28"/>
        </w:rPr>
        <w:t>«</w:t>
      </w:r>
      <w:r w:rsidR="00E44850" w:rsidRPr="00060F2F">
        <w:rPr>
          <w:rFonts w:ascii="Times New Roman" w:hAnsi="Times New Roman"/>
          <w:b/>
          <w:sz w:val="24"/>
        </w:rPr>
        <w:t>Специалист по кадровому делопроизводству: организация работы отдела кадров в современных условиях. Требования к оформлению кадровых документов</w:t>
      </w:r>
      <w:r w:rsidRPr="008A5D71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A5D71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A5D71" w:rsidRPr="00C62D99" w:rsidRDefault="00C65B42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A5D71" w:rsidRPr="007F675A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E170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792F4B"/>
    <w:rsid w:val="008A5D71"/>
    <w:rsid w:val="00B02741"/>
    <w:rsid w:val="00C65B42"/>
    <w:rsid w:val="00D61CC7"/>
    <w:rsid w:val="00E1709E"/>
    <w:rsid w:val="00E4430C"/>
    <w:rsid w:val="00E44850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cp:lastPrinted>2021-03-04T08:56:00Z</cp:lastPrinted>
  <dcterms:created xsi:type="dcterms:W3CDTF">2021-02-19T12:16:00Z</dcterms:created>
  <dcterms:modified xsi:type="dcterms:W3CDTF">2021-03-11T07:34:00Z</dcterms:modified>
</cp:coreProperties>
</file>